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406D7C" w:rsidP="008C080F">
            <w:proofErr w:type="gramEnd"/>
            <w:r>
              <w:t>DATA: 22</w:t>
            </w:r>
            <w:r w:rsidR="00C73B68">
              <w:t>-03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825278">
            <w:proofErr w:type="gramStart"/>
            <w:r>
              <w:t>1ª:</w:t>
            </w:r>
            <w:proofErr w:type="gramEnd"/>
            <w:r w:rsidR="000E058A">
              <w:t>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406D7C">
              <w:t>51 e 52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406D7C" w:rsidP="000E058A">
            <w:r>
              <w:t>Leitura das pág. 54 a 58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0E058A">
              <w:t xml:space="preserve">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06D7C" w:rsidP="002A29A0">
            <w:r>
              <w:t>Pág. 58e 59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06D7C" w:rsidP="0061119B">
            <w:r>
              <w:t>Pág. 70 a 72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06D7C">
            <w:r>
              <w:t>Pág. 72 q. 6 Pág. 73 q. 6 e fazer leitura do paradidático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3ª: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406D7C">
              <w:t>64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06D7C" w:rsidP="00825278">
            <w:r>
              <w:t>Pág. 64 q. 7 Pág. 65 q.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825278">
            <w:r>
              <w:t>4ª: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 xml:space="preserve">Pág.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proofErr w:type="gramStart"/>
            <w:r>
              <w:t>5ª:</w:t>
            </w:r>
            <w:proofErr w:type="gramEnd"/>
            <w:r w:rsidR="000E058A">
              <w:t>CÁLCULO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06D7C">
            <w:r>
              <w:t>Pág. 54 e 55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06D7C" w:rsidP="008C080F">
            <w:r>
              <w:t>Pág. 56</w:t>
            </w:r>
            <w:bookmarkStart w:id="0" w:name="_GoBack"/>
            <w:bookmarkEnd w:id="0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D725D9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06D7C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247</cp:revision>
  <cp:lastPrinted>2017-02-06T15:56:00Z</cp:lastPrinted>
  <dcterms:created xsi:type="dcterms:W3CDTF">2017-01-19T15:07:00Z</dcterms:created>
  <dcterms:modified xsi:type="dcterms:W3CDTF">2018-03-22T14:39:00Z</dcterms:modified>
</cp:coreProperties>
</file>